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9F" w:rsidRDefault="0068219F" w:rsidP="006821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Краевой к</w:t>
      </w:r>
      <w:r w:rsidRPr="0068219F">
        <w:rPr>
          <w:rFonts w:ascii="Times New Roman" w:hAnsi="Times New Roman" w:cs="Times New Roman"/>
          <w:b/>
          <w:sz w:val="28"/>
          <w:szCs w:val="28"/>
        </w:rPr>
        <w:t>онкурс «Лучший орган территориального общественного самоуправления»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 в </w:t>
      </w:r>
      <w:r w:rsidRPr="0068219F">
        <w:rPr>
          <w:rFonts w:ascii="Times New Roman" w:hAnsi="Times New Roman" w:cs="Times New Roman"/>
          <w:b/>
          <w:sz w:val="28"/>
          <w:szCs w:val="28"/>
        </w:rPr>
        <w:t xml:space="preserve"> 2014 году.</w:t>
      </w:r>
    </w:p>
    <w:p w:rsidR="0068219F" w:rsidRDefault="0068219F" w:rsidP="006821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19F" w:rsidRDefault="0068219F" w:rsidP="006821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органа территориального общественного самоуправления «Западный»  Алла Павловна Ерещенко  заняла 1-е место в краевом  конкурсе на звание </w:t>
      </w:r>
      <w:r w:rsidRPr="0068219F">
        <w:rPr>
          <w:rFonts w:ascii="Times New Roman" w:hAnsi="Times New Roman" w:cs="Times New Roman"/>
          <w:sz w:val="28"/>
          <w:szCs w:val="28"/>
        </w:rPr>
        <w:t>«Лучший орган территориального общественного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8219F">
        <w:rPr>
          <w:rFonts w:ascii="Times New Roman" w:hAnsi="Times New Roman" w:cs="Times New Roman"/>
          <w:sz w:val="28"/>
          <w:szCs w:val="28"/>
        </w:rPr>
        <w:t xml:space="preserve"> 2014 году.</w:t>
      </w:r>
    </w:p>
    <w:p w:rsidR="0068219F" w:rsidRDefault="0068219F" w:rsidP="006821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19F" w:rsidRDefault="0068219F" w:rsidP="006821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19F" w:rsidRDefault="0068219F" w:rsidP="006821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19F" w:rsidRDefault="0068219F" w:rsidP="006821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19F" w:rsidRPr="0068219F" w:rsidRDefault="0068219F" w:rsidP="006821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67450" cy="4541308"/>
            <wp:effectExtent l="19050" t="0" r="0" b="0"/>
            <wp:docPr id="2" name="Рисунок 2" descr="C:\Documents and Settings\Елена\Рабочий стол\IMG_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Елена\Рабочий стол\IMG_1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54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19F" w:rsidRPr="0068219F" w:rsidRDefault="0068219F" w:rsidP="0068219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8219F" w:rsidRPr="0068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19F"/>
    <w:rsid w:val="0068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1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Company>Администрация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2015-04-29T19:45:00Z</dcterms:created>
  <dcterms:modified xsi:type="dcterms:W3CDTF">2015-04-29T19:45:00Z</dcterms:modified>
</cp:coreProperties>
</file>